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7295" w14:textId="5DAFFB5A" w:rsidR="00814C50" w:rsidRPr="00A6375F" w:rsidRDefault="00814C50" w:rsidP="00125FC8">
      <w:pPr>
        <w:spacing w:after="120"/>
        <w:rPr>
          <w:b/>
          <w:bCs/>
        </w:rPr>
      </w:pPr>
      <w:r w:rsidRPr="00A6375F">
        <w:rPr>
          <w:b/>
          <w:bCs/>
        </w:rPr>
        <w:t>Covid</w:t>
      </w:r>
    </w:p>
    <w:p w14:paraId="6C616928" w14:textId="62D1B273" w:rsidR="00814C50" w:rsidRPr="008E1CC6" w:rsidRDefault="4A1E9DBB" w:rsidP="008E1CC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 w:rsidRPr="4A1E9DBB">
        <w:rPr>
          <w:sz w:val="22"/>
          <w:szCs w:val="22"/>
        </w:rPr>
        <w:t>We would recommend that everyone</w:t>
      </w:r>
      <w:r w:rsidR="00814C50" w:rsidRPr="008E1CC6">
        <w:rPr>
          <w:sz w:val="22"/>
          <w:szCs w:val="22"/>
        </w:rPr>
        <w:t xml:space="preserve"> attending  </w:t>
      </w:r>
      <w:r w:rsidR="7AF5E372" w:rsidRPr="7AF5E372">
        <w:rPr>
          <w:sz w:val="22"/>
          <w:szCs w:val="22"/>
        </w:rPr>
        <w:t>takes</w:t>
      </w:r>
      <w:r w:rsidR="00814C50" w:rsidRPr="008E1CC6">
        <w:rPr>
          <w:sz w:val="22"/>
          <w:szCs w:val="22"/>
        </w:rPr>
        <w:t xml:space="preserve"> a lateral flow test 24 hours before </w:t>
      </w:r>
      <w:r w:rsidR="00F520D7" w:rsidRPr="008E1CC6">
        <w:rPr>
          <w:sz w:val="22"/>
          <w:szCs w:val="22"/>
        </w:rPr>
        <w:t xml:space="preserve">their event </w:t>
      </w:r>
      <w:r w:rsidR="00814C50" w:rsidRPr="008E1CC6">
        <w:rPr>
          <w:sz w:val="22"/>
          <w:szCs w:val="22"/>
        </w:rPr>
        <w:t>and</w:t>
      </w:r>
      <w:r w:rsidR="00F520D7" w:rsidRPr="008E1CC6">
        <w:rPr>
          <w:sz w:val="22"/>
          <w:szCs w:val="22"/>
        </w:rPr>
        <w:t xml:space="preserve"> again just before leaving their house </w:t>
      </w:r>
      <w:r w:rsidR="00814C50" w:rsidRPr="008E1CC6">
        <w:rPr>
          <w:sz w:val="22"/>
          <w:szCs w:val="22"/>
        </w:rPr>
        <w:t>on the day</w:t>
      </w:r>
      <w:r w:rsidR="00A6375F" w:rsidRPr="008E1CC6">
        <w:rPr>
          <w:sz w:val="22"/>
          <w:szCs w:val="22"/>
        </w:rPr>
        <w:t xml:space="preserve"> of their competition</w:t>
      </w:r>
      <w:r w:rsidR="00814C50" w:rsidRPr="008E1CC6">
        <w:rPr>
          <w:sz w:val="22"/>
          <w:szCs w:val="22"/>
        </w:rPr>
        <w:t>.</w:t>
      </w:r>
      <w:r w:rsidR="2768FFF5" w:rsidRPr="2768FFF5">
        <w:rPr>
          <w:sz w:val="22"/>
          <w:szCs w:val="22"/>
        </w:rPr>
        <w:t xml:space="preserve"> </w:t>
      </w:r>
      <w:r w:rsidR="4D2A2AE5" w:rsidRPr="4D2A2AE5">
        <w:rPr>
          <w:sz w:val="22"/>
          <w:szCs w:val="22"/>
        </w:rPr>
        <w:t xml:space="preserve">Please bring your test with you, or have a copy of the email/text message to hand. </w:t>
      </w:r>
    </w:p>
    <w:p w14:paraId="7EA3A2AF" w14:textId="21B7D22A" w:rsidR="00814C50" w:rsidRPr="008E1CC6" w:rsidRDefault="00814C50" w:rsidP="008E1CC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8E1CC6">
        <w:rPr>
          <w:sz w:val="22"/>
          <w:szCs w:val="22"/>
        </w:rPr>
        <w:t xml:space="preserve">Everyone over the age of 12 </w:t>
      </w:r>
      <w:r w:rsidR="7AF5E372" w:rsidRPr="7AF5E372">
        <w:rPr>
          <w:sz w:val="22"/>
          <w:szCs w:val="22"/>
        </w:rPr>
        <w:t>should</w:t>
      </w:r>
      <w:r w:rsidRPr="008E1CC6">
        <w:rPr>
          <w:sz w:val="22"/>
          <w:szCs w:val="22"/>
        </w:rPr>
        <w:t xml:space="preserve"> wear a face covering when not taking part in an activity.</w:t>
      </w:r>
    </w:p>
    <w:p w14:paraId="0C7514A0" w14:textId="77777777" w:rsidR="00814C50" w:rsidRDefault="00814C50" w:rsidP="008E1CC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8E1CC6">
        <w:rPr>
          <w:sz w:val="22"/>
          <w:szCs w:val="22"/>
        </w:rPr>
        <w:t xml:space="preserve">Hand sanitiser will be available at each piste and </w:t>
      </w:r>
      <w:r w:rsidRPr="00C62F47">
        <w:rPr>
          <w:sz w:val="22"/>
          <w:szCs w:val="22"/>
          <w:lang w:val="en-GB"/>
        </w:rPr>
        <w:t>scoring</w:t>
      </w:r>
      <w:r w:rsidRPr="008E1CC6">
        <w:rPr>
          <w:sz w:val="22"/>
          <w:szCs w:val="22"/>
        </w:rPr>
        <w:t xml:space="preserve"> equipment will be sanitised regularly.</w:t>
      </w:r>
    </w:p>
    <w:p w14:paraId="547B430E" w14:textId="2406521A" w:rsidR="008A6922" w:rsidRPr="008E1CC6" w:rsidRDefault="7AF5E372" w:rsidP="00125FC8">
      <w:pPr>
        <w:pStyle w:val="Default"/>
        <w:numPr>
          <w:ilvl w:val="0"/>
          <w:numId w:val="3"/>
        </w:numPr>
        <w:ind w:left="425" w:hanging="425"/>
        <w:rPr>
          <w:sz w:val="22"/>
          <w:szCs w:val="22"/>
        </w:rPr>
      </w:pPr>
      <w:r w:rsidRPr="7AF5E372">
        <w:rPr>
          <w:sz w:val="22"/>
          <w:szCs w:val="22"/>
        </w:rPr>
        <w:t xml:space="preserve">If you are experiencing </w:t>
      </w:r>
      <w:r w:rsidR="008A6922">
        <w:rPr>
          <w:sz w:val="22"/>
          <w:szCs w:val="22"/>
        </w:rPr>
        <w:t xml:space="preserve">symptoms </w:t>
      </w:r>
      <w:r w:rsidRPr="7AF5E372">
        <w:rPr>
          <w:sz w:val="22"/>
          <w:szCs w:val="22"/>
        </w:rPr>
        <w:t xml:space="preserve">of Covid-19, please do not travel to the </w:t>
      </w:r>
      <w:r w:rsidR="00DE601F">
        <w:rPr>
          <w:sz w:val="22"/>
          <w:szCs w:val="22"/>
        </w:rPr>
        <w:t>venue</w:t>
      </w:r>
      <w:r w:rsidR="00BE4B7A">
        <w:rPr>
          <w:sz w:val="22"/>
          <w:szCs w:val="22"/>
        </w:rPr>
        <w:t>.</w:t>
      </w:r>
      <w:r w:rsidR="00DE601F">
        <w:rPr>
          <w:sz w:val="22"/>
          <w:szCs w:val="22"/>
        </w:rPr>
        <w:t xml:space="preserve"> </w:t>
      </w:r>
      <w:r w:rsidR="008A6922">
        <w:rPr>
          <w:sz w:val="22"/>
          <w:szCs w:val="22"/>
        </w:rPr>
        <w:t xml:space="preserve">we will refund anyone who is unable to fence </w:t>
      </w:r>
      <w:r w:rsidR="00DE601F">
        <w:rPr>
          <w:sz w:val="22"/>
          <w:szCs w:val="22"/>
        </w:rPr>
        <w:t>if</w:t>
      </w:r>
      <w:r w:rsidR="008A6922">
        <w:rPr>
          <w:sz w:val="22"/>
          <w:szCs w:val="22"/>
        </w:rPr>
        <w:t xml:space="preserve"> they have COVID</w:t>
      </w:r>
    </w:p>
    <w:p w14:paraId="77856C91" w14:textId="2EA00947" w:rsidR="008E1CC6" w:rsidRPr="00221DBB" w:rsidRDefault="008E1CC6" w:rsidP="00125FC8">
      <w:pPr>
        <w:pStyle w:val="Default"/>
        <w:rPr>
          <w:b/>
          <w:bCs/>
        </w:rPr>
      </w:pPr>
    </w:p>
    <w:p w14:paraId="3FD463ED" w14:textId="0B76A429" w:rsidR="00B8674B" w:rsidRDefault="00B8674B" w:rsidP="00125FC8">
      <w:pPr>
        <w:spacing w:after="120"/>
        <w:rPr>
          <w:b/>
          <w:bCs/>
        </w:rPr>
      </w:pPr>
      <w:r>
        <w:rPr>
          <w:b/>
          <w:bCs/>
        </w:rPr>
        <w:t>Schedule</w:t>
      </w:r>
    </w:p>
    <w:p w14:paraId="40CF2E35" w14:textId="1DD99DD7" w:rsidR="00B8674B" w:rsidRPr="0088270B" w:rsidRDefault="00B8674B" w:rsidP="0088270B">
      <w:pPr>
        <w:spacing w:after="0" w:line="240" w:lineRule="auto"/>
      </w:pPr>
      <w:r w:rsidRPr="0088270B">
        <w:t>The hall is open from 9am.</w:t>
      </w:r>
    </w:p>
    <w:p w14:paraId="12315682" w14:textId="5577195D" w:rsidR="00B8674B" w:rsidRPr="003918BD" w:rsidRDefault="00B8674B" w:rsidP="0088270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840E4">
        <w:rPr>
          <w:rFonts w:ascii="Calibri" w:eastAsia="Times New Roman" w:hAnsi="Calibri" w:cs="Calibri"/>
          <w:color w:val="000000"/>
          <w:lang w:val="en-US" w:eastAsia="en-GB"/>
        </w:rPr>
        <w:t>Women’s Foil - check-in closes 0930 for 0945 start</w:t>
      </w:r>
      <w:r w:rsidRPr="003918BD">
        <w:rPr>
          <w:rFonts w:eastAsia="Times New Roman" w:cstheme="minorHAnsi"/>
          <w:sz w:val="24"/>
          <w:szCs w:val="24"/>
          <w:lang w:eastAsia="en-GB"/>
        </w:rPr>
        <w:t>.</w:t>
      </w:r>
    </w:p>
    <w:p w14:paraId="09D07566" w14:textId="1DC9C9E6" w:rsidR="00B8674B" w:rsidRPr="009840E4" w:rsidRDefault="00B8674B" w:rsidP="0088270B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val="en-US" w:eastAsia="en-GB"/>
        </w:rPr>
      </w:pPr>
      <w:r w:rsidRPr="009840E4">
        <w:rPr>
          <w:rFonts w:ascii="Calibri" w:eastAsia="Times New Roman" w:hAnsi="Calibri" w:cs="Calibri"/>
          <w:color w:val="000000"/>
          <w:lang w:val="en-US" w:eastAsia="en-GB"/>
        </w:rPr>
        <w:t>Men’s Epee - check-in closes 1000 for 1015 start</w:t>
      </w:r>
    </w:p>
    <w:p w14:paraId="1D347810" w14:textId="04096B70" w:rsidR="00B8674B" w:rsidRPr="009840E4" w:rsidRDefault="00B8674B" w:rsidP="00AD41E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 w:eastAsia="en-GB"/>
        </w:rPr>
      </w:pPr>
      <w:r w:rsidRPr="009840E4">
        <w:rPr>
          <w:rFonts w:ascii="Calibri" w:eastAsia="Times New Roman" w:hAnsi="Calibri" w:cs="Calibri"/>
          <w:color w:val="000000"/>
          <w:lang w:val="en-US" w:eastAsia="en-GB"/>
        </w:rPr>
        <w:t>Men’s Sabre - check-in closes 1015 for 1030 start</w:t>
      </w:r>
    </w:p>
    <w:p w14:paraId="17EDD84D" w14:textId="77777777" w:rsidR="008E409D" w:rsidRPr="001528D6" w:rsidRDefault="008E409D" w:rsidP="008E409D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14"/>
          <w:szCs w:val="14"/>
          <w:lang w:eastAsia="en-GB"/>
        </w:rPr>
      </w:pPr>
    </w:p>
    <w:p w14:paraId="00EEC586" w14:textId="46B57BBD" w:rsidR="00B8674B" w:rsidRPr="009840E4" w:rsidRDefault="00B8674B" w:rsidP="00AD41E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 w:eastAsia="en-GB"/>
        </w:rPr>
      </w:pPr>
      <w:r w:rsidRPr="009840E4">
        <w:rPr>
          <w:rFonts w:ascii="Calibri" w:eastAsia="Times New Roman" w:hAnsi="Calibri" w:cs="Calibri"/>
          <w:color w:val="000000"/>
          <w:lang w:val="en-US" w:eastAsia="en-GB"/>
        </w:rPr>
        <w:t>Men’s Foil - check-in closes 1315 for 1330 start</w:t>
      </w:r>
    </w:p>
    <w:p w14:paraId="631C52A3" w14:textId="2B2ECB00" w:rsidR="00B8674B" w:rsidRPr="009840E4" w:rsidRDefault="00B8674B" w:rsidP="00AD41E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 w:eastAsia="en-GB"/>
        </w:rPr>
      </w:pPr>
      <w:r w:rsidRPr="009840E4">
        <w:rPr>
          <w:rFonts w:ascii="Calibri" w:eastAsia="Times New Roman" w:hAnsi="Calibri" w:cs="Calibri"/>
          <w:color w:val="000000"/>
          <w:lang w:val="en-US" w:eastAsia="en-GB"/>
        </w:rPr>
        <w:t>Women’s Sabre - check-in closes 1330 for 1345 start</w:t>
      </w:r>
    </w:p>
    <w:p w14:paraId="509B1074" w14:textId="322E2765" w:rsidR="00B8674B" w:rsidRPr="009840E4" w:rsidRDefault="00B8674B" w:rsidP="00AD41E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 w:eastAsia="en-GB"/>
        </w:rPr>
      </w:pPr>
      <w:r w:rsidRPr="009840E4">
        <w:rPr>
          <w:rFonts w:ascii="Calibri" w:eastAsia="Times New Roman" w:hAnsi="Calibri" w:cs="Calibri"/>
          <w:color w:val="000000"/>
          <w:lang w:val="en-US" w:eastAsia="en-GB"/>
        </w:rPr>
        <w:t>Women’s Epee - check-in closes 1330 for 1345 start</w:t>
      </w:r>
    </w:p>
    <w:p w14:paraId="60BBDB42" w14:textId="70F16390" w:rsidR="00E41835" w:rsidRPr="00A6375F" w:rsidRDefault="00E41835" w:rsidP="00A53F02">
      <w:pPr>
        <w:spacing w:after="120"/>
        <w:rPr>
          <w:b/>
          <w:bCs/>
        </w:rPr>
      </w:pPr>
      <w:r w:rsidRPr="00A6375F">
        <w:rPr>
          <w:b/>
          <w:bCs/>
        </w:rPr>
        <w:t>Social Media</w:t>
      </w:r>
    </w:p>
    <w:p w14:paraId="21D7531D" w14:textId="672B6D67" w:rsidR="00E41835" w:rsidRDefault="00E41835" w:rsidP="00E41835">
      <w:r w:rsidRPr="006452C7">
        <w:rPr>
          <w:b/>
          <w:bCs/>
        </w:rPr>
        <w:t>Anyone who objects to their child’s picture</w:t>
      </w:r>
      <w:r w:rsidR="0031718F" w:rsidRPr="006452C7">
        <w:rPr>
          <w:b/>
          <w:bCs/>
        </w:rPr>
        <w:t xml:space="preserve"> or image</w:t>
      </w:r>
      <w:r w:rsidRPr="006452C7">
        <w:rPr>
          <w:b/>
          <w:bCs/>
        </w:rPr>
        <w:t xml:space="preserve"> on social media please email</w:t>
      </w:r>
      <w:r>
        <w:t xml:space="preserve"> </w:t>
      </w:r>
      <w:hyperlink r:id="rId8" w:history="1">
        <w:r w:rsidR="00C62F47" w:rsidRPr="00861EBD">
          <w:rPr>
            <w:rStyle w:val="Hyperlink"/>
          </w:rPr>
          <w:t>clare.queen@scottish-fencing.com</w:t>
        </w:r>
      </w:hyperlink>
      <w:r w:rsidR="00C62F47">
        <w:t xml:space="preserve"> </w:t>
      </w:r>
      <w:r>
        <w:t>Please also let</w:t>
      </w:r>
      <w:r w:rsidR="00FE5DB5">
        <w:t xml:space="preserve"> DT</w:t>
      </w:r>
      <w:r w:rsidR="007B0B23">
        <w:t xml:space="preserve"> or a support staff member</w:t>
      </w:r>
      <w:r w:rsidR="00FE5DB5">
        <w:t xml:space="preserve"> know </w:t>
      </w:r>
      <w:r w:rsidR="001C4D3C">
        <w:t>on the day</w:t>
      </w:r>
      <w:r>
        <w:t xml:space="preserve">. </w:t>
      </w:r>
    </w:p>
    <w:p w14:paraId="5E4129A0" w14:textId="32118B78" w:rsidR="003B329C" w:rsidRPr="00DE601F" w:rsidRDefault="003B329C" w:rsidP="00A53F02">
      <w:pPr>
        <w:spacing w:after="0"/>
        <w:rPr>
          <w:b/>
          <w:bCs/>
        </w:rPr>
      </w:pPr>
      <w:r w:rsidRPr="00DE601F">
        <w:rPr>
          <w:b/>
          <w:bCs/>
        </w:rPr>
        <w:t>Travel</w:t>
      </w:r>
    </w:p>
    <w:p w14:paraId="651E6F5A" w14:textId="797BAD3C" w:rsidR="00492737" w:rsidRDefault="00492737" w:rsidP="00E41835">
      <w:r>
        <w:t xml:space="preserve">If you are running late or can no longer attend please contact </w:t>
      </w:r>
      <w:r w:rsidR="00E44083">
        <w:t>Clare Queen on</w:t>
      </w:r>
      <w:r w:rsidR="007B0B23">
        <w:t xml:space="preserve"> </w:t>
      </w:r>
      <w:r w:rsidR="007B0B23" w:rsidRPr="002537D7">
        <w:t>07912267585</w:t>
      </w:r>
      <w:r w:rsidR="007B0B23">
        <w:t xml:space="preserve"> </w:t>
      </w:r>
      <w:r w:rsidR="00580054">
        <w:rPr>
          <w:lang w:val="sv-SE"/>
        </w:rPr>
        <w:t>.</w:t>
      </w:r>
    </w:p>
    <w:p w14:paraId="215C3569" w14:textId="797BAD3C" w:rsidR="00B6451B" w:rsidRDefault="00B6451B" w:rsidP="00B6451B">
      <w:pPr>
        <w:pStyle w:val="Default"/>
        <w:rPr>
          <w:sz w:val="22"/>
          <w:szCs w:val="22"/>
        </w:rPr>
      </w:pPr>
    </w:p>
    <w:p w14:paraId="4B2CDCDA" w14:textId="6A97C2FB" w:rsidR="00E41835" w:rsidRPr="00CD128E" w:rsidRDefault="00CD128E" w:rsidP="00B6451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Equipment</w:t>
      </w:r>
    </w:p>
    <w:p w14:paraId="1F8B1C68" w14:textId="038A96A0" w:rsidR="00E41835" w:rsidRDefault="00B6451B" w:rsidP="00DE24F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Size 5 weapons. At least 350N jacket and a least a 800N underplastron. </w:t>
      </w:r>
    </w:p>
    <w:p w14:paraId="03B92F69" w14:textId="797BAD3C" w:rsidR="00E41835" w:rsidRDefault="00E41835" w:rsidP="00DE24F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When fencing foil with or against size 5 weapon masks must have lamé bib fitted</w:t>
      </w:r>
    </w:p>
    <w:p w14:paraId="6C368A34" w14:textId="3F663E1B" w:rsidR="00E41835" w:rsidRDefault="00E41835" w:rsidP="00DE24F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When fencing sabre with or against size 5 weapon 800N glove </w:t>
      </w:r>
      <w:r w:rsidR="002466D3">
        <w:rPr>
          <w:sz w:val="22"/>
          <w:szCs w:val="22"/>
        </w:rPr>
        <w:t>is required</w:t>
      </w:r>
      <w:r>
        <w:rPr>
          <w:sz w:val="22"/>
          <w:szCs w:val="22"/>
        </w:rPr>
        <w:t xml:space="preserve"> </w:t>
      </w:r>
    </w:p>
    <w:p w14:paraId="6ADF8F43" w14:textId="4B406BFB" w:rsidR="00E41835" w:rsidRDefault="00B6451B" w:rsidP="00DE24F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Fencing breeches must be worn</w:t>
      </w:r>
      <w:r w:rsidR="00E41835">
        <w:rPr>
          <w:sz w:val="22"/>
          <w:szCs w:val="22"/>
        </w:rPr>
        <w:t xml:space="preserve"> by all</w:t>
      </w:r>
      <w:r>
        <w:rPr>
          <w:sz w:val="22"/>
          <w:szCs w:val="22"/>
        </w:rPr>
        <w:t>.</w:t>
      </w:r>
    </w:p>
    <w:p w14:paraId="18B0533D" w14:textId="432FD788" w:rsidR="00D240A2" w:rsidRPr="00001CE9" w:rsidRDefault="00D240A2" w:rsidP="00DE24F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01CE9">
        <w:rPr>
          <w:sz w:val="22"/>
          <w:szCs w:val="22"/>
        </w:rPr>
        <w:t>Come dressed in kit – there are limited changing facilities</w:t>
      </w:r>
    </w:p>
    <w:p w14:paraId="5AABE8FE" w14:textId="24FD4A1B" w:rsidR="00B6451B" w:rsidRDefault="00B6451B" w:rsidP="00DE24F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E41835">
        <w:rPr>
          <w:sz w:val="22"/>
          <w:szCs w:val="22"/>
        </w:rPr>
        <w:t>women/girls</w:t>
      </w:r>
      <w:r>
        <w:rPr>
          <w:sz w:val="22"/>
          <w:szCs w:val="22"/>
        </w:rPr>
        <w:t xml:space="preserve"> must wear a chest protector. </w:t>
      </w:r>
    </w:p>
    <w:p w14:paraId="5F0B5E94" w14:textId="77777777" w:rsidR="00E41835" w:rsidRDefault="00B6451B" w:rsidP="00DE24F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All equipment must be in good condition and fit reasonably and in a way that does not disadvantage the fencer’s opponent. It is the fencer’s (their parent’s or coach’s) responsibility to ensure they are properly equipped. </w:t>
      </w:r>
    </w:p>
    <w:p w14:paraId="0A8C7EC5" w14:textId="30E512B4" w:rsidR="00E41835" w:rsidRDefault="00B6451B" w:rsidP="00DE24F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Long socks must be worn (pulled up). </w:t>
      </w:r>
    </w:p>
    <w:p w14:paraId="10163C9B" w14:textId="51BB0A6C" w:rsidR="00B6451B" w:rsidRDefault="00E41835" w:rsidP="00DE24F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R</w:t>
      </w:r>
      <w:r w:rsidR="00B6451B">
        <w:rPr>
          <w:sz w:val="22"/>
          <w:szCs w:val="22"/>
        </w:rPr>
        <w:t xml:space="preserve">eferees </w:t>
      </w:r>
      <w:r>
        <w:rPr>
          <w:sz w:val="22"/>
          <w:szCs w:val="22"/>
        </w:rPr>
        <w:t>will</w:t>
      </w:r>
      <w:r w:rsidR="00B6451B">
        <w:rPr>
          <w:sz w:val="22"/>
          <w:szCs w:val="22"/>
        </w:rPr>
        <w:t xml:space="preserve"> test weapons before fights. </w:t>
      </w:r>
    </w:p>
    <w:p w14:paraId="0F8BAC80" w14:textId="5F5A023B" w:rsidR="00E41835" w:rsidRDefault="00E41835" w:rsidP="00DE24F6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Fencers should have two bodywires, mask wires, two weapons</w:t>
      </w:r>
    </w:p>
    <w:p w14:paraId="6E3992B6" w14:textId="77777777" w:rsidR="008E1CC6" w:rsidRDefault="008E1CC6" w:rsidP="008E1CC6">
      <w:pPr>
        <w:pStyle w:val="Default"/>
        <w:ind w:left="426"/>
        <w:rPr>
          <w:sz w:val="22"/>
          <w:szCs w:val="22"/>
        </w:rPr>
      </w:pPr>
    </w:p>
    <w:p w14:paraId="2B3C15DC" w14:textId="456E62EE" w:rsidR="00A6375F" w:rsidRPr="00BB1C2B" w:rsidRDefault="00A6375F" w:rsidP="00125FC8">
      <w:pPr>
        <w:spacing w:after="120"/>
        <w:rPr>
          <w:b/>
          <w:bCs/>
        </w:rPr>
      </w:pPr>
      <w:r w:rsidRPr="00BB1C2B">
        <w:rPr>
          <w:b/>
          <w:bCs/>
        </w:rPr>
        <w:t>Food and drink</w:t>
      </w:r>
    </w:p>
    <w:p w14:paraId="36D60E0B" w14:textId="4D591F60" w:rsidR="00A6375F" w:rsidRDefault="00A6375F" w:rsidP="00814C50">
      <w:r>
        <w:t xml:space="preserve">There is NO café at the event. Please ensure your fencer has enough food/ snacks and drink to last them throughout their event. Particularly if they are fencing more than one event in a day. </w:t>
      </w:r>
    </w:p>
    <w:p w14:paraId="6F157658" w14:textId="0C191032" w:rsidR="00643273" w:rsidRPr="00D51740" w:rsidRDefault="00643273" w:rsidP="00814C50">
      <w:pPr>
        <w:rPr>
          <w:b/>
          <w:bCs/>
        </w:rPr>
      </w:pPr>
      <w:r w:rsidRPr="00D51740">
        <w:rPr>
          <w:b/>
          <w:bCs/>
        </w:rPr>
        <w:t>Welfare</w:t>
      </w:r>
    </w:p>
    <w:p w14:paraId="6B92986B" w14:textId="2B59C005" w:rsidR="00643273" w:rsidRDefault="00643273" w:rsidP="00814C50">
      <w:r>
        <w:t xml:space="preserve">If you have any concerns </w:t>
      </w:r>
      <w:r w:rsidR="00D51740">
        <w:t>for</w:t>
      </w:r>
      <w:r>
        <w:t xml:space="preserve"> a young person’s welfare </w:t>
      </w:r>
      <w:r w:rsidR="00D51740">
        <w:t xml:space="preserve">at this event </w:t>
      </w:r>
      <w:r>
        <w:t xml:space="preserve">please email </w:t>
      </w:r>
      <w:r w:rsidR="003228C7">
        <w:t>Clare</w:t>
      </w:r>
      <w:r w:rsidR="002537D7">
        <w:t xml:space="preserve"> Qu</w:t>
      </w:r>
      <w:r w:rsidR="003228C7">
        <w:t>een</w:t>
      </w:r>
      <w:r>
        <w:t xml:space="preserve">, </w:t>
      </w:r>
      <w:r w:rsidR="003228C7">
        <w:t>HOPCC</w:t>
      </w:r>
      <w:r w:rsidR="004F4374">
        <w:t>,</w:t>
      </w:r>
      <w:r>
        <w:t xml:space="preserve"> on</w:t>
      </w:r>
      <w:r w:rsidRPr="00643273">
        <w:t xml:space="preserve"> </w:t>
      </w:r>
      <w:hyperlink r:id="rId9" w:history="1">
        <w:r w:rsidR="003228C7">
          <w:rPr>
            <w:rStyle w:val="Hyperlink"/>
          </w:rPr>
          <w:t>clare.queen</w:t>
        </w:r>
        <w:r w:rsidR="007821E9">
          <w:rPr>
            <w:rStyle w:val="Hyperlink"/>
          </w:rPr>
          <w:t>@scottish-fencing.com</w:t>
        </w:r>
      </w:hyperlink>
      <w:r>
        <w:t xml:space="preserve">  or </w:t>
      </w:r>
      <w:r w:rsidR="002537D7" w:rsidRPr="002537D7">
        <w:t>07912267585</w:t>
      </w:r>
      <w:r w:rsidR="002537D7" w:rsidRPr="002537D7" w:rsidDel="002537D7">
        <w:t xml:space="preserve"> </w:t>
      </w:r>
      <w:r w:rsidR="00D51740">
        <w:t>if it’s urgent.</w:t>
      </w:r>
      <w:r w:rsidR="00E41835">
        <w:t xml:space="preserve"> You can contact </w:t>
      </w:r>
      <w:r w:rsidR="007821E9">
        <w:t>the Welfare Officer</w:t>
      </w:r>
      <w:r w:rsidR="007821E9">
        <w:t xml:space="preserve"> </w:t>
      </w:r>
      <w:r w:rsidR="00E41835">
        <w:t>before, during and after the event if something occurs to you that raises a</w:t>
      </w:r>
      <w:r w:rsidR="009D77CD">
        <w:t>ny</w:t>
      </w:r>
      <w:r w:rsidR="00E41835">
        <w:t xml:space="preserve"> concern</w:t>
      </w:r>
      <w:r w:rsidR="009D77CD">
        <w:t>s</w:t>
      </w:r>
      <w:r w:rsidR="00E402B3">
        <w:t>.</w:t>
      </w:r>
    </w:p>
    <w:p w14:paraId="7DD7FCF7" w14:textId="24800359" w:rsidR="007B0B23" w:rsidRPr="0088270B" w:rsidRDefault="007B0B23" w:rsidP="00125FC8">
      <w:pPr>
        <w:spacing w:after="120"/>
        <w:rPr>
          <w:b/>
          <w:bCs/>
        </w:rPr>
      </w:pPr>
      <w:r w:rsidRPr="0088270B">
        <w:rPr>
          <w:b/>
          <w:bCs/>
        </w:rPr>
        <w:t>Spectators</w:t>
      </w:r>
    </w:p>
    <w:p w14:paraId="4E0E8618" w14:textId="07C9D774" w:rsidR="007B0B23" w:rsidRPr="00814C50" w:rsidRDefault="003262BC" w:rsidP="00814C50">
      <w:r>
        <w:t>W</w:t>
      </w:r>
      <w:r w:rsidR="007B0B23">
        <w:t>e are limiting the number of spectators</w:t>
      </w:r>
      <w:r w:rsidR="00C03784">
        <w:t xml:space="preserve"> and</w:t>
      </w:r>
      <w:r w:rsidR="007B0B23">
        <w:t xml:space="preserve"> supporters to one per fencer. If you wish to attend as a coach or parent please ensure you take a lateral flow test 24 hours before the event and then again just before you leave the house for the competition.</w:t>
      </w:r>
      <w:r w:rsidR="001528D6">
        <w:t xml:space="preserve"> </w:t>
      </w:r>
      <w:r w:rsidR="007B0B23">
        <w:t>You are required to wear a face covering whilst in the hall or other indoor area.</w:t>
      </w:r>
      <w:r w:rsidR="0099135D">
        <w:t xml:space="preserve"> There is no seating available in the hall.</w:t>
      </w:r>
    </w:p>
    <w:sectPr w:rsidR="007B0B23" w:rsidRPr="00814C50" w:rsidSect="00125FC8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160"/>
    <w:multiLevelType w:val="hybridMultilevel"/>
    <w:tmpl w:val="7898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07E5"/>
    <w:multiLevelType w:val="hybridMultilevel"/>
    <w:tmpl w:val="1B88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7F3D"/>
    <w:multiLevelType w:val="hybridMultilevel"/>
    <w:tmpl w:val="1FC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51C5"/>
    <w:multiLevelType w:val="hybridMultilevel"/>
    <w:tmpl w:val="6720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F7BF2"/>
    <w:multiLevelType w:val="hybridMultilevel"/>
    <w:tmpl w:val="9A3A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50"/>
    <w:rsid w:val="00001CE9"/>
    <w:rsid w:val="00090B2A"/>
    <w:rsid w:val="000F763E"/>
    <w:rsid w:val="00110400"/>
    <w:rsid w:val="00125FC8"/>
    <w:rsid w:val="00141E27"/>
    <w:rsid w:val="001528D6"/>
    <w:rsid w:val="001C4D3C"/>
    <w:rsid w:val="001F33B9"/>
    <w:rsid w:val="00221DBB"/>
    <w:rsid w:val="002466D3"/>
    <w:rsid w:val="00251F76"/>
    <w:rsid w:val="002537D7"/>
    <w:rsid w:val="0031718F"/>
    <w:rsid w:val="003228C7"/>
    <w:rsid w:val="003262BC"/>
    <w:rsid w:val="003918BD"/>
    <w:rsid w:val="003B329C"/>
    <w:rsid w:val="003D2266"/>
    <w:rsid w:val="00492737"/>
    <w:rsid w:val="004F4374"/>
    <w:rsid w:val="00537BC1"/>
    <w:rsid w:val="00552384"/>
    <w:rsid w:val="00580054"/>
    <w:rsid w:val="005A71C4"/>
    <w:rsid w:val="005D5ADF"/>
    <w:rsid w:val="0062064C"/>
    <w:rsid w:val="00643273"/>
    <w:rsid w:val="006452C7"/>
    <w:rsid w:val="00653510"/>
    <w:rsid w:val="00674F66"/>
    <w:rsid w:val="006E42F4"/>
    <w:rsid w:val="007120DE"/>
    <w:rsid w:val="00724574"/>
    <w:rsid w:val="00735705"/>
    <w:rsid w:val="007821E9"/>
    <w:rsid w:val="007B0B23"/>
    <w:rsid w:val="00814C50"/>
    <w:rsid w:val="0088270B"/>
    <w:rsid w:val="008A61EA"/>
    <w:rsid w:val="008A6922"/>
    <w:rsid w:val="008C50CE"/>
    <w:rsid w:val="008E1CC6"/>
    <w:rsid w:val="008E409D"/>
    <w:rsid w:val="00954525"/>
    <w:rsid w:val="009840E4"/>
    <w:rsid w:val="0099135D"/>
    <w:rsid w:val="009D77CD"/>
    <w:rsid w:val="00A53F02"/>
    <w:rsid w:val="00A6375F"/>
    <w:rsid w:val="00AD41E4"/>
    <w:rsid w:val="00AE249F"/>
    <w:rsid w:val="00AE4E51"/>
    <w:rsid w:val="00AF2EA2"/>
    <w:rsid w:val="00B27428"/>
    <w:rsid w:val="00B36E38"/>
    <w:rsid w:val="00B411A9"/>
    <w:rsid w:val="00B6451B"/>
    <w:rsid w:val="00B8674B"/>
    <w:rsid w:val="00BB1C2B"/>
    <w:rsid w:val="00BC484E"/>
    <w:rsid w:val="00BE0AEC"/>
    <w:rsid w:val="00BE4B7A"/>
    <w:rsid w:val="00C03784"/>
    <w:rsid w:val="00C11A4B"/>
    <w:rsid w:val="00C37453"/>
    <w:rsid w:val="00C43EC8"/>
    <w:rsid w:val="00C45790"/>
    <w:rsid w:val="00C62F47"/>
    <w:rsid w:val="00CD128E"/>
    <w:rsid w:val="00D240A2"/>
    <w:rsid w:val="00D51740"/>
    <w:rsid w:val="00DB1D58"/>
    <w:rsid w:val="00DD7328"/>
    <w:rsid w:val="00DE24F6"/>
    <w:rsid w:val="00DE601F"/>
    <w:rsid w:val="00E402B3"/>
    <w:rsid w:val="00E41835"/>
    <w:rsid w:val="00E44083"/>
    <w:rsid w:val="00E66FA2"/>
    <w:rsid w:val="00F520D7"/>
    <w:rsid w:val="00FB12A3"/>
    <w:rsid w:val="00FE5DB5"/>
    <w:rsid w:val="2768FFF5"/>
    <w:rsid w:val="4A1E9DBB"/>
    <w:rsid w:val="4D2A2AE5"/>
    <w:rsid w:val="5B0341AB"/>
    <w:rsid w:val="7AF5E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B894"/>
  <w15:chartTrackingRefBased/>
  <w15:docId w15:val="{D1F90812-8735-4BC4-A924-F5A628A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75F"/>
    <w:rPr>
      <w:color w:val="605E5C"/>
      <w:shd w:val="clear" w:color="auto" w:fill="E1DFDD"/>
    </w:rPr>
  </w:style>
  <w:style w:type="paragraph" w:customStyle="1" w:styleId="Default">
    <w:name w:val="Default"/>
    <w:rsid w:val="00B645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E41835"/>
    <w:pPr>
      <w:ind w:left="720"/>
      <w:contextualSpacing/>
    </w:pPr>
  </w:style>
  <w:style w:type="paragraph" w:styleId="Revision">
    <w:name w:val="Revision"/>
    <w:hidden/>
    <w:uiPriority w:val="99"/>
    <w:semiHidden/>
    <w:rsid w:val="001C4D3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10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40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4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queen@scottish-fenc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feguarding@scottish-fen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C1E1BB0A5714EBD4398D4ADF43C1E" ma:contentTypeVersion="13" ma:contentTypeDescription="Create a new document." ma:contentTypeScope="" ma:versionID="06f1873e465be1392729cdd8d519fe6e">
  <xsd:schema xmlns:xsd="http://www.w3.org/2001/XMLSchema" xmlns:xs="http://www.w3.org/2001/XMLSchema" xmlns:p="http://schemas.microsoft.com/office/2006/metadata/properties" xmlns:ns2="b7d3de00-9153-41e7-9827-fdf3a033a126" xmlns:ns3="630c95d8-802a-4ed6-8c38-052d071aa211" targetNamespace="http://schemas.microsoft.com/office/2006/metadata/properties" ma:root="true" ma:fieldsID="4f49d9a947011423f6823e88aba73163" ns2:_="" ns3:_="">
    <xsd:import namespace="b7d3de00-9153-41e7-9827-fdf3a033a126"/>
    <xsd:import namespace="630c95d8-802a-4ed6-8c38-052d071aa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de00-9153-41e7-9827-fdf3a033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95d8-802a-4ed6-8c38-052d071a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7AC6C-D3B5-44B8-A328-3493A17AB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7A232-A09E-4602-9652-EBAC5CAB1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448FF-1E85-4DCC-9D1F-BE05236E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de00-9153-41e7-9827-fdf3a033a126"/>
    <ds:schemaRef ds:uri="630c95d8-802a-4ed6-8c38-052d071aa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Links>
    <vt:vector size="12" baseType="variant">
      <vt:variant>
        <vt:i4>2424920</vt:i4>
      </vt:variant>
      <vt:variant>
        <vt:i4>3</vt:i4>
      </vt:variant>
      <vt:variant>
        <vt:i4>0</vt:i4>
      </vt:variant>
      <vt:variant>
        <vt:i4>5</vt:i4>
      </vt:variant>
      <vt:variant>
        <vt:lpwstr>mailto:safeguarding@scottish-fencing.com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mailto:clare.queen@scottish-fencing.com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Anderson</dc:creator>
  <cp:keywords/>
  <dc:description/>
  <cp:lastModifiedBy>Liz Anderson</cp:lastModifiedBy>
  <cp:revision>41</cp:revision>
  <dcterms:created xsi:type="dcterms:W3CDTF">2022-03-10T11:04:00Z</dcterms:created>
  <dcterms:modified xsi:type="dcterms:W3CDTF">2022-03-10T14:18:00Z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0x01010059BC1E1BB0A5714EBD4398D4ADF43C1E</vt:lpwstr>
  </property>
</Properties>
</file>